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1C" w:rsidRPr="00E348F9" w:rsidRDefault="0049761C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E348F9">
        <w:rPr>
          <w:b/>
          <w:bCs/>
          <w:shd w:val="clear" w:color="auto" w:fill="FFFFFF"/>
        </w:rPr>
        <w:t>Перспективные направления сотрудничества</w:t>
      </w:r>
      <w:r>
        <w:rPr>
          <w:b/>
          <w:bCs/>
          <w:shd w:val="clear" w:color="auto" w:fill="FFFFFF"/>
        </w:rPr>
        <w:t xml:space="preserve"> с Гватемалой</w:t>
      </w:r>
      <w:r w:rsidRPr="00E348F9">
        <w:rPr>
          <w:b/>
          <w:bCs/>
          <w:shd w:val="clear" w:color="auto" w:fill="FFFFFF"/>
        </w:rPr>
        <w:t xml:space="preserve"> </w:t>
      </w:r>
      <w:r w:rsidRPr="00E348F9">
        <w:rPr>
          <w:shd w:val="clear" w:color="auto" w:fill="FFFFFF"/>
        </w:rPr>
        <w:t xml:space="preserve">(на основании имеющейся страновой информации, реализуемые и планируемые </w:t>
      </w:r>
      <w:r>
        <w:rPr>
          <w:shd w:val="clear" w:color="auto" w:fill="FFFFFF"/>
        </w:rPr>
        <w:br/>
      </w:r>
      <w:r w:rsidRPr="00E348F9">
        <w:rPr>
          <w:shd w:val="clear" w:color="auto" w:fill="FFFFFF"/>
        </w:rPr>
        <w:t>к реализации проекты)</w:t>
      </w:r>
    </w:p>
    <w:p w:rsidR="0049761C" w:rsidRPr="00E348F9" w:rsidRDefault="0049761C" w:rsidP="003A276E">
      <w:pPr>
        <w:rPr>
          <w:b/>
          <w:bCs/>
          <w:shd w:val="clear" w:color="auto" w:fill="FFFFFF"/>
        </w:rPr>
      </w:pPr>
    </w:p>
    <w:p w:rsidR="0049761C" w:rsidRPr="00E348F9" w:rsidRDefault="0049761C" w:rsidP="008318B8">
      <w:pPr>
        <w:overflowPunct w:val="0"/>
        <w:autoSpaceDE w:val="0"/>
        <w:autoSpaceDN w:val="0"/>
        <w:adjustRightInd w:val="0"/>
        <w:ind w:firstLine="0"/>
      </w:pPr>
      <w:r>
        <w:t>-</w:t>
      </w:r>
      <w:r w:rsidRPr="00E348F9">
        <w:t xml:space="preserve">строительство линий электропередач и др. объектов энергетики;  </w:t>
      </w:r>
    </w:p>
    <w:p w:rsidR="0049761C" w:rsidRPr="00E348F9" w:rsidRDefault="0049761C" w:rsidP="008318B8">
      <w:pPr>
        <w:overflowPunct w:val="0"/>
        <w:autoSpaceDE w:val="0"/>
        <w:autoSpaceDN w:val="0"/>
        <w:adjustRightInd w:val="0"/>
        <w:ind w:firstLine="0"/>
      </w:pPr>
      <w:r>
        <w:t>-</w:t>
      </w:r>
      <w:r w:rsidRPr="00E348F9">
        <w:t xml:space="preserve">взаимодействие в разведке нефти, газа и др. полезных ископаемых </w:t>
      </w:r>
      <w:r>
        <w:br/>
      </w:r>
      <w:r w:rsidRPr="00E348F9">
        <w:t>в Гватемале;</w:t>
      </w:r>
    </w:p>
    <w:p w:rsidR="0049761C" w:rsidRPr="00E348F9" w:rsidRDefault="0049761C" w:rsidP="008318B8">
      <w:pPr>
        <w:overflowPunct w:val="0"/>
        <w:autoSpaceDE w:val="0"/>
        <w:autoSpaceDN w:val="0"/>
        <w:adjustRightInd w:val="0"/>
        <w:ind w:firstLine="0"/>
      </w:pPr>
      <w:r>
        <w:t>-</w:t>
      </w:r>
      <w:r w:rsidRPr="00E348F9">
        <w:t>расширение поставок кофе и сахара-сырца;</w:t>
      </w:r>
    </w:p>
    <w:p w:rsidR="0049761C" w:rsidRPr="00E348F9" w:rsidRDefault="0049761C" w:rsidP="008318B8">
      <w:pPr>
        <w:overflowPunct w:val="0"/>
        <w:autoSpaceDE w:val="0"/>
        <w:autoSpaceDN w:val="0"/>
        <w:adjustRightInd w:val="0"/>
        <w:ind w:firstLine="0"/>
      </w:pPr>
      <w:r>
        <w:t>-</w:t>
      </w:r>
      <w:r w:rsidRPr="00E348F9">
        <w:t>сотрудничество в научно-образовательной сфере на основании соглашения между СПбГУ  и университетом Сан-Карлос де Томаче.</w:t>
      </w:r>
    </w:p>
    <w:p w:rsidR="0049761C" w:rsidRPr="00E348F9" w:rsidRDefault="0049761C" w:rsidP="00F71892">
      <w:pPr>
        <w:ind w:firstLine="0"/>
      </w:pPr>
    </w:p>
    <w:p w:rsidR="0049761C" w:rsidRPr="00E348F9" w:rsidRDefault="0049761C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E348F9">
        <w:rPr>
          <w:b/>
          <w:bCs/>
          <w:shd w:val="clear" w:color="auto" w:fill="FFFFFF"/>
        </w:rPr>
        <w:t>Основные события.</w:t>
      </w:r>
    </w:p>
    <w:p w:rsidR="0049761C" w:rsidRPr="00E348F9" w:rsidRDefault="0049761C" w:rsidP="003A276E">
      <w:pPr>
        <w:rPr>
          <w:b/>
          <w:bCs/>
          <w:shd w:val="clear" w:color="auto" w:fill="FFFFFF"/>
        </w:rPr>
      </w:pPr>
    </w:p>
    <w:p w:rsidR="0049761C" w:rsidRPr="00E348F9" w:rsidRDefault="0049761C" w:rsidP="00E348F9">
      <w:pPr>
        <w:ind w:firstLine="851"/>
      </w:pPr>
      <w:r w:rsidRPr="0025118B">
        <w:rPr>
          <w:b/>
          <w:bCs/>
        </w:rPr>
        <w:t>21 апреля 2015 года</w:t>
      </w:r>
      <w:r w:rsidRPr="00E348F9">
        <w:t xml:space="preserve"> в С</w:t>
      </w:r>
      <w:r>
        <w:t>снкт-Петербурге</w:t>
      </w:r>
      <w:r w:rsidRPr="00E348F9">
        <w:t xml:space="preserve"> состоялась встреча председателя Комитета по внешним связям Санкт-Петербурга Е. Д. Григорьева </w:t>
      </w:r>
      <w:r>
        <w:br/>
      </w:r>
      <w:r w:rsidRPr="00E348F9">
        <w:t>с Послом Гватемалы Г. Э. Менесесом Коронадо.</w:t>
      </w:r>
    </w:p>
    <w:p w:rsidR="0049761C" w:rsidRPr="00E348F9" w:rsidRDefault="0049761C" w:rsidP="003A276E">
      <w:pPr>
        <w:rPr>
          <w:b/>
          <w:bCs/>
          <w:shd w:val="clear" w:color="auto" w:fill="FFFFFF"/>
        </w:rPr>
      </w:pPr>
    </w:p>
    <w:p w:rsidR="0049761C" w:rsidRPr="00E348F9" w:rsidRDefault="0049761C" w:rsidP="003A276E">
      <w:pPr>
        <w:pStyle w:val="ListParagraph"/>
        <w:rPr>
          <w:b/>
          <w:bCs/>
          <w:shd w:val="clear" w:color="auto" w:fill="FFFFFF"/>
        </w:rPr>
      </w:pPr>
    </w:p>
    <w:p w:rsidR="0049761C" w:rsidRPr="00E348F9" w:rsidRDefault="0049761C" w:rsidP="003A276E">
      <w:pPr>
        <w:numPr>
          <w:ilvl w:val="0"/>
          <w:numId w:val="1"/>
        </w:numPr>
        <w:rPr>
          <w:b/>
          <w:bCs/>
          <w:shd w:val="clear" w:color="auto" w:fill="FFFFFF"/>
        </w:rPr>
      </w:pPr>
      <w:r w:rsidRPr="00E348F9">
        <w:rPr>
          <w:b/>
          <w:bCs/>
        </w:rPr>
        <w:t>Контактное лицо в Комитете по внешним связям Санкт-Петербурга:</w:t>
      </w:r>
    </w:p>
    <w:p w:rsidR="0049761C" w:rsidRPr="00E348F9" w:rsidRDefault="0049761C"/>
    <w:p w:rsidR="0049761C" w:rsidRDefault="0049761C" w:rsidP="00667005">
      <w:bookmarkStart w:id="0" w:name="_GoBack"/>
      <w:bookmarkEnd w:id="0"/>
      <w:r>
        <w:t xml:space="preserve">Ведущий специалист отдела региональных зарубежных связей Лавров Игорь Леонидович – (812) 576 – 75 – 04, </w:t>
      </w:r>
      <w:r>
        <w:rPr>
          <w:lang w:val="en-US"/>
        </w:rPr>
        <w:t>lavrov</w:t>
      </w:r>
      <w:r>
        <w:t>@</w:t>
      </w:r>
      <w:r>
        <w:rPr>
          <w:lang w:val="en-US"/>
        </w:rPr>
        <w:t>kvs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spb</w:t>
      </w:r>
      <w:r>
        <w:t>.</w:t>
      </w:r>
      <w:r>
        <w:rPr>
          <w:lang w:val="en-US"/>
        </w:rPr>
        <w:t>ru</w:t>
      </w:r>
    </w:p>
    <w:p w:rsidR="0049761C" w:rsidRPr="00E348F9" w:rsidRDefault="0049761C" w:rsidP="00634E7B"/>
    <w:sectPr w:rsidR="0049761C" w:rsidRPr="00E348F9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00C0"/>
    <w:multiLevelType w:val="hybridMultilevel"/>
    <w:tmpl w:val="0BFADE00"/>
    <w:lvl w:ilvl="0" w:tplc="A83485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961DE"/>
    <w:rsid w:val="00175752"/>
    <w:rsid w:val="001B6DBB"/>
    <w:rsid w:val="001D496F"/>
    <w:rsid w:val="0025118B"/>
    <w:rsid w:val="003A276E"/>
    <w:rsid w:val="003B2557"/>
    <w:rsid w:val="00416A95"/>
    <w:rsid w:val="00467367"/>
    <w:rsid w:val="0049758B"/>
    <w:rsid w:val="0049761C"/>
    <w:rsid w:val="004E284C"/>
    <w:rsid w:val="00565FC8"/>
    <w:rsid w:val="005C4B9E"/>
    <w:rsid w:val="006110B3"/>
    <w:rsid w:val="00634E7B"/>
    <w:rsid w:val="00637B26"/>
    <w:rsid w:val="006507EE"/>
    <w:rsid w:val="00667005"/>
    <w:rsid w:val="008318B8"/>
    <w:rsid w:val="008B07DC"/>
    <w:rsid w:val="00AF34D5"/>
    <w:rsid w:val="00CC62AD"/>
    <w:rsid w:val="00D65466"/>
    <w:rsid w:val="00DD3849"/>
    <w:rsid w:val="00E060C9"/>
    <w:rsid w:val="00E348F9"/>
    <w:rsid w:val="00E74134"/>
    <w:rsid w:val="00E90012"/>
    <w:rsid w:val="00EC3B09"/>
    <w:rsid w:val="00F5401F"/>
    <w:rsid w:val="00F71892"/>
    <w:rsid w:val="00FA6F2F"/>
    <w:rsid w:val="00FE2A22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skrebova</dc:creator>
  <cp:keywords/>
  <dc:description/>
  <cp:lastModifiedBy>Lavrov</cp:lastModifiedBy>
  <cp:revision>5</cp:revision>
  <dcterms:created xsi:type="dcterms:W3CDTF">2018-07-13T08:10:00Z</dcterms:created>
  <dcterms:modified xsi:type="dcterms:W3CDTF">2018-07-16T08:41:00Z</dcterms:modified>
</cp:coreProperties>
</file>